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18"/>
        <w:gridCol w:w="2918"/>
        <w:gridCol w:w="2918"/>
        <w:gridCol w:w="2918"/>
        <w:gridCol w:w="2918"/>
      </w:tblGrid>
      <w:tr w:rsidR="0031360A" w14:paraId="1B253B57" w14:textId="77777777" w:rsidTr="00533831">
        <w:tc>
          <w:tcPr>
            <w:tcW w:w="14590" w:type="dxa"/>
            <w:gridSpan w:val="5"/>
          </w:tcPr>
          <w:p w14:paraId="19C8E29E" w14:textId="5965A3BB" w:rsidR="0031360A" w:rsidRPr="0031360A" w:rsidRDefault="00DC090D" w:rsidP="0031360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4472C4" w:themeColor="accent1"/>
              </w:rPr>
              <w:t>EMEB  MARIA</w:t>
            </w:r>
            <w:proofErr w:type="gramEnd"/>
            <w:r>
              <w:rPr>
                <w:rFonts w:ascii="Arial" w:hAnsi="Arial" w:cs="Arial"/>
                <w:b/>
                <w:bCs/>
                <w:color w:val="4472C4" w:themeColor="accent1"/>
              </w:rPr>
              <w:t xml:space="preserve"> MADALENA STRAIOTTO DE SOUZA</w:t>
            </w:r>
          </w:p>
          <w:p w14:paraId="4AAA8849" w14:textId="7980281D" w:rsidR="0031360A" w:rsidRPr="0031360A" w:rsidRDefault="00DC090D" w:rsidP="0031360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</w:rPr>
              <w:t>5º ANO A – PROª SIRLENE</w:t>
            </w:r>
          </w:p>
          <w:p w14:paraId="75BAD25D" w14:textId="275C2C98" w:rsidR="0031360A" w:rsidRDefault="0031360A" w:rsidP="0031360A">
            <w:r>
              <w:rPr>
                <w:rFonts w:ascii="Arial" w:hAnsi="Arial" w:cs="Arial"/>
                <w:b/>
                <w:bCs/>
                <w:color w:val="4472C4" w:themeColor="accent1"/>
              </w:rPr>
              <w:t xml:space="preserve">                                                                               </w:t>
            </w:r>
            <w:r w:rsidR="00210EAB">
              <w:rPr>
                <w:rFonts w:ascii="Arial" w:hAnsi="Arial" w:cs="Arial"/>
                <w:b/>
                <w:bCs/>
                <w:color w:val="4472C4" w:themeColor="accent1"/>
              </w:rPr>
              <w:t>PLANEJAMENTO SEMANAL DO DIA 22/03 A 26</w:t>
            </w:r>
            <w:r w:rsidRPr="0031360A">
              <w:rPr>
                <w:rFonts w:ascii="Arial" w:hAnsi="Arial" w:cs="Arial"/>
                <w:b/>
                <w:bCs/>
                <w:color w:val="4472C4" w:themeColor="accent1"/>
              </w:rPr>
              <w:t>/03.</w:t>
            </w:r>
          </w:p>
        </w:tc>
      </w:tr>
      <w:tr w:rsidR="0031360A" w14:paraId="3DE007A4" w14:textId="77777777" w:rsidTr="0031360A">
        <w:tc>
          <w:tcPr>
            <w:tcW w:w="2918" w:type="dxa"/>
          </w:tcPr>
          <w:p w14:paraId="7E622E53" w14:textId="46BE275C" w:rsidR="0031360A" w:rsidRDefault="0031360A" w:rsidP="0031360A">
            <w:pPr>
              <w:jc w:val="center"/>
            </w:pPr>
            <w:r>
              <w:t>SEGUNDA-FEIRA</w:t>
            </w:r>
          </w:p>
        </w:tc>
        <w:tc>
          <w:tcPr>
            <w:tcW w:w="2918" w:type="dxa"/>
          </w:tcPr>
          <w:p w14:paraId="17982F6C" w14:textId="5EF4CEBB" w:rsidR="0031360A" w:rsidRDefault="0031360A" w:rsidP="0031360A">
            <w:pPr>
              <w:jc w:val="center"/>
            </w:pPr>
            <w:r>
              <w:t>TERÇA-FEIRA</w:t>
            </w:r>
          </w:p>
        </w:tc>
        <w:tc>
          <w:tcPr>
            <w:tcW w:w="2918" w:type="dxa"/>
          </w:tcPr>
          <w:p w14:paraId="44601315" w14:textId="51BC31DB" w:rsidR="0031360A" w:rsidRDefault="0031360A" w:rsidP="0031360A">
            <w:pPr>
              <w:jc w:val="center"/>
            </w:pPr>
            <w:r>
              <w:t>QUARTA-FEIRA</w:t>
            </w:r>
          </w:p>
        </w:tc>
        <w:tc>
          <w:tcPr>
            <w:tcW w:w="2918" w:type="dxa"/>
          </w:tcPr>
          <w:p w14:paraId="34C8E618" w14:textId="121007DB" w:rsidR="0031360A" w:rsidRDefault="0031360A" w:rsidP="0031360A">
            <w:pPr>
              <w:jc w:val="center"/>
            </w:pPr>
            <w:r>
              <w:t>QUINTA-FEIRA</w:t>
            </w:r>
          </w:p>
        </w:tc>
        <w:tc>
          <w:tcPr>
            <w:tcW w:w="2918" w:type="dxa"/>
          </w:tcPr>
          <w:p w14:paraId="41560F12" w14:textId="4C9ACE05" w:rsidR="0031360A" w:rsidRDefault="0031360A" w:rsidP="0031360A">
            <w:pPr>
              <w:jc w:val="center"/>
            </w:pPr>
            <w:r>
              <w:t>SEXTA-FEIRA</w:t>
            </w:r>
          </w:p>
          <w:p w14:paraId="1A2FFBEA" w14:textId="4C42FFA4" w:rsidR="0031360A" w:rsidRDefault="0031360A" w:rsidP="0031360A">
            <w:pPr>
              <w:jc w:val="center"/>
            </w:pPr>
          </w:p>
        </w:tc>
      </w:tr>
      <w:tr w:rsidR="0031360A" w14:paraId="50C078E7" w14:textId="77777777" w:rsidTr="0031360A">
        <w:tc>
          <w:tcPr>
            <w:tcW w:w="2918" w:type="dxa"/>
          </w:tcPr>
          <w:p w14:paraId="2DB8875A" w14:textId="77777777" w:rsidR="0031360A" w:rsidRDefault="0031360A"/>
          <w:p w14:paraId="2BD28D4D" w14:textId="77777777" w:rsidR="00F06DF7" w:rsidRDefault="00F06DF7"/>
          <w:p w14:paraId="4783935F" w14:textId="77777777" w:rsidR="00F06DF7" w:rsidRDefault="00F06DF7"/>
          <w:p w14:paraId="1B2D47B0" w14:textId="06A7A0C8" w:rsidR="000A48BF" w:rsidRDefault="00210EAB">
            <w:r>
              <w:t>-</w:t>
            </w:r>
            <w:r w:rsidR="002C53F3">
              <w:t xml:space="preserve"> INGLÊS</w:t>
            </w:r>
          </w:p>
          <w:p w14:paraId="74E25203" w14:textId="77777777" w:rsidR="002C53F3" w:rsidRDefault="002C53F3"/>
          <w:p w14:paraId="3323E30F" w14:textId="051C2CD2" w:rsidR="000A48BF" w:rsidRDefault="002C53F3">
            <w:r>
              <w:t>- CIÊNCIAS</w:t>
            </w:r>
          </w:p>
          <w:p w14:paraId="24F03A0D" w14:textId="77777777" w:rsidR="002C53F3" w:rsidRDefault="002C53F3"/>
          <w:p w14:paraId="7E167B16" w14:textId="0F67660E" w:rsidR="000A48BF" w:rsidRDefault="00210EAB">
            <w:r>
              <w:t>- DIA MUNDIAL DA ÁGUA</w:t>
            </w:r>
          </w:p>
          <w:p w14:paraId="201D5DDF" w14:textId="77777777" w:rsidR="000A48BF" w:rsidRDefault="000A48BF"/>
          <w:p w14:paraId="39EC22A1" w14:textId="20FF57C9" w:rsidR="000A48BF" w:rsidRDefault="00210EAB">
            <w:r>
              <w:t xml:space="preserve">- </w:t>
            </w:r>
            <w:r w:rsidR="00367DB6">
              <w:t>O ciclo da água na natureza</w:t>
            </w:r>
          </w:p>
          <w:p w14:paraId="17E26FDE" w14:textId="77777777" w:rsidR="002C53F3" w:rsidRDefault="002C53F3"/>
          <w:p w14:paraId="60427695" w14:textId="209FB0BA" w:rsidR="000A48BF" w:rsidRDefault="00367DB6">
            <w:r>
              <w:t xml:space="preserve">-  A água e seus estados </w:t>
            </w:r>
          </w:p>
          <w:p w14:paraId="64EA4521" w14:textId="77777777" w:rsidR="002C53F3" w:rsidRDefault="002C53F3"/>
          <w:p w14:paraId="3542CB09" w14:textId="4230BC9F" w:rsidR="000A48BF" w:rsidRDefault="00367DB6">
            <w:r>
              <w:t>- Música: Planeta água</w:t>
            </w:r>
          </w:p>
          <w:p w14:paraId="0A6AE6A6" w14:textId="77777777" w:rsidR="002C53F3" w:rsidRDefault="002C53F3"/>
          <w:p w14:paraId="421F11BF" w14:textId="77777777" w:rsidR="002C53F3" w:rsidRDefault="00367DB6">
            <w:r>
              <w:t>-  História em quadrinhos</w:t>
            </w:r>
          </w:p>
          <w:p w14:paraId="39026DDF" w14:textId="3CF8A301" w:rsidR="000A48BF" w:rsidRDefault="000A48BF">
            <w:r>
              <w:t xml:space="preserve"> </w:t>
            </w:r>
          </w:p>
          <w:p w14:paraId="1B01ABF0" w14:textId="510507B6" w:rsidR="00367DB6" w:rsidRDefault="00367DB6">
            <w:r>
              <w:t xml:space="preserve">- A importância da água </w:t>
            </w:r>
          </w:p>
          <w:p w14:paraId="2D3DDC34" w14:textId="77777777" w:rsidR="00367DB6" w:rsidRDefault="00367DB6"/>
          <w:p w14:paraId="2992364E" w14:textId="77777777" w:rsidR="002C53F3" w:rsidRDefault="00367DB6">
            <w:r>
              <w:t>- Atividades complementares</w:t>
            </w:r>
          </w:p>
          <w:p w14:paraId="0973ECD6" w14:textId="693A191D" w:rsidR="00367DB6" w:rsidRDefault="00367DB6">
            <w:r>
              <w:t xml:space="preserve"> </w:t>
            </w:r>
          </w:p>
          <w:p w14:paraId="62C10942" w14:textId="77777777" w:rsidR="00367DB6" w:rsidRDefault="00367DB6">
            <w:r>
              <w:t>- Interpretação de texto</w:t>
            </w:r>
          </w:p>
          <w:p w14:paraId="5691EAEE" w14:textId="4905B2C0" w:rsidR="00367DB6" w:rsidRDefault="00367DB6"/>
        </w:tc>
        <w:tc>
          <w:tcPr>
            <w:tcW w:w="2918" w:type="dxa"/>
          </w:tcPr>
          <w:p w14:paraId="3ED05A40" w14:textId="77777777" w:rsidR="0031360A" w:rsidRDefault="0031360A"/>
          <w:p w14:paraId="5A231F31" w14:textId="77777777" w:rsidR="00AF0B32" w:rsidRDefault="00AF0B32"/>
          <w:p w14:paraId="107081C1" w14:textId="77777777" w:rsidR="00AF0B32" w:rsidRDefault="00AF0B32"/>
          <w:p w14:paraId="461B7D74" w14:textId="77777777" w:rsidR="00AF0B32" w:rsidRDefault="00AF0B32">
            <w:r>
              <w:t xml:space="preserve">- PORTUGUÊS </w:t>
            </w:r>
          </w:p>
          <w:p w14:paraId="27A897F2" w14:textId="77777777" w:rsidR="00AF0B32" w:rsidRDefault="00AF0B32"/>
          <w:p w14:paraId="47F21E90" w14:textId="1DB0B7D8" w:rsidR="00B37BE4" w:rsidRDefault="00367DB6">
            <w:r>
              <w:t>- LIVRO ÁPIS:</w:t>
            </w:r>
          </w:p>
          <w:p w14:paraId="400AF561" w14:textId="77777777" w:rsidR="00B37BE4" w:rsidRDefault="00B37BE4">
            <w:r>
              <w:t xml:space="preserve">- Outras linguagens </w:t>
            </w:r>
          </w:p>
          <w:p w14:paraId="23F20CD1" w14:textId="77777777" w:rsidR="002C53F3" w:rsidRDefault="002C53F3"/>
          <w:p w14:paraId="33A04689" w14:textId="1F89A6F2" w:rsidR="00B37BE4" w:rsidRDefault="00B37BE4">
            <w:r>
              <w:t>- HISTORIA EM QUADRINHOS</w:t>
            </w:r>
          </w:p>
          <w:p w14:paraId="6F292B7E" w14:textId="61F78FD9" w:rsidR="00B37BE4" w:rsidRDefault="00367DB6">
            <w:r>
              <w:t>-  HUMBERTO EM: Falando a mesma linguagem</w:t>
            </w:r>
            <w:r w:rsidR="000A48BF">
              <w:t xml:space="preserve"> </w:t>
            </w:r>
            <w:proofErr w:type="spellStart"/>
            <w:r>
              <w:t>pág</w:t>
            </w:r>
            <w:proofErr w:type="spellEnd"/>
            <w:r>
              <w:t xml:space="preserve"> 53</w:t>
            </w:r>
          </w:p>
          <w:p w14:paraId="01575ECA" w14:textId="77777777" w:rsidR="00367DB6" w:rsidRDefault="00367DB6"/>
          <w:p w14:paraId="71566B98" w14:textId="7277D285" w:rsidR="00367DB6" w:rsidRDefault="00367DB6">
            <w:r>
              <w:t xml:space="preserve">- Tecendo saberes </w:t>
            </w:r>
            <w:proofErr w:type="spellStart"/>
            <w:r>
              <w:t>pág</w:t>
            </w:r>
            <w:proofErr w:type="spellEnd"/>
            <w:r>
              <w:t xml:space="preserve"> 54</w:t>
            </w:r>
          </w:p>
          <w:p w14:paraId="0FDC17D2" w14:textId="77777777" w:rsidR="00367DB6" w:rsidRDefault="00367DB6"/>
          <w:p w14:paraId="79D43F69" w14:textId="52572AD7" w:rsidR="00367DB6" w:rsidRDefault="00367DB6">
            <w:r>
              <w:t xml:space="preserve">- </w:t>
            </w:r>
            <w:proofErr w:type="spellStart"/>
            <w:r>
              <w:t>Lingua</w:t>
            </w:r>
            <w:proofErr w:type="spellEnd"/>
            <w:r>
              <w:t xml:space="preserve"> -  usos e reflexão </w:t>
            </w:r>
          </w:p>
          <w:p w14:paraId="098A7BC1" w14:textId="77777777" w:rsidR="00367DB6" w:rsidRDefault="00367DB6"/>
          <w:p w14:paraId="20BA5D64" w14:textId="74295524" w:rsidR="00367DB6" w:rsidRDefault="00367DB6">
            <w:r>
              <w:t>- Substantivos e as palavras que o acompanham</w:t>
            </w:r>
          </w:p>
          <w:p w14:paraId="70B44408" w14:textId="77777777" w:rsidR="00367DB6" w:rsidRDefault="00367DB6"/>
          <w:p w14:paraId="4EA2CDC8" w14:textId="6FECC3DB" w:rsidR="00367DB6" w:rsidRDefault="00367DB6">
            <w:r>
              <w:t xml:space="preserve">- Artigo </w:t>
            </w:r>
            <w:r w:rsidR="002C53F3">
              <w:t>–</w:t>
            </w:r>
            <w:r>
              <w:t xml:space="preserve"> </w:t>
            </w:r>
            <w:r w:rsidR="002C53F3">
              <w:t xml:space="preserve">Adjetivo – Locução adjetiva </w:t>
            </w:r>
            <w:proofErr w:type="spellStart"/>
            <w:r w:rsidR="002C53F3">
              <w:t>pág</w:t>
            </w:r>
            <w:proofErr w:type="spellEnd"/>
            <w:r w:rsidR="002C53F3">
              <w:t xml:space="preserve"> 55</w:t>
            </w:r>
          </w:p>
          <w:p w14:paraId="2FF14C47" w14:textId="77777777" w:rsidR="002C53F3" w:rsidRDefault="002C53F3"/>
          <w:p w14:paraId="69229D38" w14:textId="5397052A" w:rsidR="002C53F3" w:rsidRDefault="002C53F3">
            <w:r>
              <w:t xml:space="preserve"> - Gênero do substantivo </w:t>
            </w:r>
            <w:proofErr w:type="spellStart"/>
            <w:r>
              <w:t>pág</w:t>
            </w:r>
            <w:proofErr w:type="spellEnd"/>
            <w:r>
              <w:t xml:space="preserve"> 56 a 58</w:t>
            </w:r>
          </w:p>
          <w:p w14:paraId="751352AB" w14:textId="77777777" w:rsidR="00367DB6" w:rsidRDefault="00367DB6"/>
          <w:p w14:paraId="3B1978B7" w14:textId="77777777" w:rsidR="00B37BE4" w:rsidRDefault="00B37BE4"/>
          <w:p w14:paraId="5B38D9D3" w14:textId="02AA1835" w:rsidR="00B37BE4" w:rsidRDefault="00B37BE4">
            <w:r>
              <w:t xml:space="preserve">- </w:t>
            </w:r>
            <w:r w:rsidR="00F06DF7">
              <w:t xml:space="preserve">Correção de atividades de matemática </w:t>
            </w:r>
          </w:p>
          <w:p w14:paraId="1976748A" w14:textId="77777777" w:rsidR="00B37BE4" w:rsidRDefault="00B37BE4"/>
          <w:p w14:paraId="36EE89D3" w14:textId="59E98892" w:rsidR="00B37BE4" w:rsidRDefault="00B37BE4"/>
        </w:tc>
        <w:tc>
          <w:tcPr>
            <w:tcW w:w="2918" w:type="dxa"/>
          </w:tcPr>
          <w:p w14:paraId="0DFAEB8A" w14:textId="77777777" w:rsidR="00AF0B32" w:rsidRDefault="00AF0B32"/>
          <w:p w14:paraId="6E2ABA3D" w14:textId="77777777" w:rsidR="00AF0B32" w:rsidRDefault="00AF0B32"/>
          <w:p w14:paraId="78379D55" w14:textId="77777777" w:rsidR="00AF0B32" w:rsidRDefault="00AF0B32"/>
          <w:p w14:paraId="2302E41E" w14:textId="4C506E4F" w:rsidR="00AF0B32" w:rsidRDefault="002C53F3">
            <w:r>
              <w:t>- MATEMÁTICA</w:t>
            </w:r>
          </w:p>
          <w:p w14:paraId="39E67C78" w14:textId="77777777" w:rsidR="00AF0B32" w:rsidRDefault="00AF0B32"/>
          <w:p w14:paraId="663F0F13" w14:textId="77777777" w:rsidR="00AF0B32" w:rsidRDefault="002C53F3">
            <w:r>
              <w:t xml:space="preserve">- Livro ÁPIS </w:t>
            </w:r>
          </w:p>
          <w:p w14:paraId="4F723B4A" w14:textId="77777777" w:rsidR="002C53F3" w:rsidRDefault="002C53F3">
            <w:r>
              <w:t xml:space="preserve">- Poliedros e corpos redondos </w:t>
            </w:r>
            <w:proofErr w:type="spellStart"/>
            <w:r>
              <w:t>pág</w:t>
            </w:r>
            <w:proofErr w:type="spellEnd"/>
            <w:r>
              <w:t xml:space="preserve"> 34 </w:t>
            </w:r>
          </w:p>
          <w:p w14:paraId="6C596590" w14:textId="77777777" w:rsidR="002C53F3" w:rsidRDefault="002C53F3"/>
          <w:p w14:paraId="3C7BFEC9" w14:textId="77777777" w:rsidR="002C53F3" w:rsidRDefault="002C53F3">
            <w:r>
              <w:t xml:space="preserve">- Principais poliedros </w:t>
            </w:r>
            <w:proofErr w:type="spellStart"/>
            <w:r>
              <w:t>pág</w:t>
            </w:r>
            <w:proofErr w:type="spellEnd"/>
            <w:r>
              <w:t xml:space="preserve"> 35 </w:t>
            </w:r>
          </w:p>
          <w:p w14:paraId="7BEA2EF8" w14:textId="77777777" w:rsidR="002C53F3" w:rsidRDefault="002C53F3"/>
          <w:p w14:paraId="4E74A07C" w14:textId="77777777" w:rsidR="002C53F3" w:rsidRDefault="002C53F3">
            <w:r>
              <w:t>- Prismas e suas bases</w:t>
            </w:r>
          </w:p>
          <w:p w14:paraId="6B3D8EBC" w14:textId="77777777" w:rsidR="002C53F3" w:rsidRDefault="002C53F3"/>
          <w:p w14:paraId="11CE7CEE" w14:textId="09C9942A" w:rsidR="002C53F3" w:rsidRDefault="002C53F3">
            <w:r>
              <w:t xml:space="preserve"> - Sólidos geométricos (vídeo)</w:t>
            </w:r>
          </w:p>
          <w:p w14:paraId="1545CEF3" w14:textId="77777777" w:rsidR="002C53F3" w:rsidRDefault="002C53F3"/>
          <w:p w14:paraId="322102E4" w14:textId="5085EB25" w:rsidR="002C53F3" w:rsidRDefault="002C53F3">
            <w:r>
              <w:t xml:space="preserve">-Regularidade nos prismas e nas pirâmides </w:t>
            </w:r>
            <w:proofErr w:type="spellStart"/>
            <w:r>
              <w:t>pág</w:t>
            </w:r>
            <w:proofErr w:type="spellEnd"/>
            <w:r>
              <w:t xml:space="preserve"> 36</w:t>
            </w:r>
          </w:p>
          <w:p w14:paraId="3C9AC914" w14:textId="77777777" w:rsidR="002C53F3" w:rsidRDefault="002C53F3"/>
          <w:p w14:paraId="1920C78E" w14:textId="058B1646" w:rsidR="002C53F3" w:rsidRDefault="002C53F3">
            <w:r>
              <w:t>- Sólidos geométricos e suas planificações</w:t>
            </w:r>
            <w:r w:rsidR="00F06DF7">
              <w:t xml:space="preserve"> </w:t>
            </w:r>
            <w:proofErr w:type="spellStart"/>
            <w:r w:rsidR="00F06DF7">
              <w:t>pág</w:t>
            </w:r>
            <w:proofErr w:type="spellEnd"/>
            <w:r w:rsidR="00F06DF7">
              <w:t xml:space="preserve"> 37 e 38</w:t>
            </w:r>
          </w:p>
          <w:p w14:paraId="43E2308E" w14:textId="77777777" w:rsidR="00F06DF7" w:rsidRDefault="00F06DF7"/>
          <w:p w14:paraId="576D891B" w14:textId="600E9E0F" w:rsidR="00F06DF7" w:rsidRDefault="00F06DF7">
            <w:r>
              <w:t xml:space="preserve">- Poliedros – Prismas e Pirâmides (vídeo) </w:t>
            </w:r>
          </w:p>
          <w:p w14:paraId="598343B5" w14:textId="77777777" w:rsidR="00F06DF7" w:rsidRDefault="00F06DF7"/>
          <w:p w14:paraId="1BC96CD8" w14:textId="77777777" w:rsidR="00F06DF7" w:rsidRDefault="00F06DF7"/>
          <w:p w14:paraId="19615823" w14:textId="52E57137" w:rsidR="00F06DF7" w:rsidRDefault="00F06DF7">
            <w:r>
              <w:t>- Correção de atividades de português</w:t>
            </w:r>
          </w:p>
          <w:p w14:paraId="399B7660" w14:textId="77777777" w:rsidR="002C53F3" w:rsidRDefault="002C53F3"/>
          <w:p w14:paraId="782A2390" w14:textId="36BDA251" w:rsidR="002C53F3" w:rsidRDefault="00F06DF7">
            <w:r>
              <w:t xml:space="preserve"> - EDUCAÇÃO FISÍCA</w:t>
            </w:r>
          </w:p>
        </w:tc>
        <w:tc>
          <w:tcPr>
            <w:tcW w:w="2918" w:type="dxa"/>
          </w:tcPr>
          <w:p w14:paraId="4267FDDB" w14:textId="77777777" w:rsidR="0031360A" w:rsidRDefault="0031360A"/>
          <w:p w14:paraId="6BC39E69" w14:textId="77777777" w:rsidR="0031360A" w:rsidRDefault="0031360A"/>
          <w:p w14:paraId="1EB30FEB" w14:textId="77777777" w:rsidR="0031360A" w:rsidRDefault="0031360A"/>
          <w:p w14:paraId="7C6914CF" w14:textId="77777777" w:rsidR="00210EAB" w:rsidRDefault="00210EAB">
            <w:r>
              <w:t xml:space="preserve">-  PORTUGUÊS </w:t>
            </w:r>
          </w:p>
          <w:p w14:paraId="0318AE57" w14:textId="77777777" w:rsidR="00F06DF7" w:rsidRDefault="00F06DF7"/>
          <w:p w14:paraId="181B28C1" w14:textId="7B6E81E0" w:rsidR="00210EAB" w:rsidRDefault="00210EAB">
            <w:r>
              <w:t xml:space="preserve">- Correção de atividades </w:t>
            </w:r>
            <w:proofErr w:type="spellStart"/>
            <w:r>
              <w:t>pág</w:t>
            </w:r>
            <w:proofErr w:type="spellEnd"/>
            <w:r>
              <w:t xml:space="preserve"> 53 a 58</w:t>
            </w:r>
          </w:p>
          <w:p w14:paraId="16209740" w14:textId="77777777" w:rsidR="00210EAB" w:rsidRDefault="00210EAB">
            <w:r>
              <w:t xml:space="preserve"> </w:t>
            </w:r>
          </w:p>
          <w:p w14:paraId="6DD29DA9" w14:textId="77777777" w:rsidR="00210EAB" w:rsidRDefault="00210EAB">
            <w:r>
              <w:t>- LIVRO ÁPIS:</w:t>
            </w:r>
          </w:p>
          <w:p w14:paraId="4F081430" w14:textId="43F74645" w:rsidR="00210EAB" w:rsidRDefault="00210EAB">
            <w:r>
              <w:t xml:space="preserve"> </w:t>
            </w:r>
          </w:p>
          <w:p w14:paraId="29A7400F" w14:textId="77777777" w:rsidR="00210EAB" w:rsidRDefault="00210EAB">
            <w:r>
              <w:t>- Adjetivo e locução adjetiva</w:t>
            </w:r>
            <w:r w:rsidR="00AF0B32">
              <w:t xml:space="preserve"> </w:t>
            </w:r>
          </w:p>
          <w:p w14:paraId="5979607D" w14:textId="2978226E" w:rsidR="00210EAB" w:rsidRDefault="00210EAB">
            <w:proofErr w:type="spellStart"/>
            <w:r>
              <w:t>Pág</w:t>
            </w:r>
            <w:proofErr w:type="spellEnd"/>
            <w:r>
              <w:t xml:space="preserve"> 59 a 61.</w:t>
            </w:r>
          </w:p>
          <w:p w14:paraId="004F9D69" w14:textId="77777777" w:rsidR="00210EAB" w:rsidRDefault="00210EAB"/>
          <w:p w14:paraId="09567E8B" w14:textId="13D53D2C" w:rsidR="00210EAB" w:rsidRDefault="00210EAB">
            <w:r>
              <w:t>- Atividades complementares no caderno.</w:t>
            </w:r>
          </w:p>
          <w:p w14:paraId="76986E50" w14:textId="77777777" w:rsidR="00210EAB" w:rsidRDefault="00210EAB"/>
          <w:p w14:paraId="50CCEF25" w14:textId="6B705984" w:rsidR="00210EAB" w:rsidRDefault="00210EAB">
            <w:r>
              <w:t xml:space="preserve">- </w:t>
            </w:r>
            <w:r w:rsidR="00F06DF7">
              <w:t xml:space="preserve">História em quadrinhos </w:t>
            </w:r>
          </w:p>
          <w:p w14:paraId="5026FAFD" w14:textId="77777777" w:rsidR="00F06DF7" w:rsidRDefault="00F06DF7"/>
          <w:p w14:paraId="02779441" w14:textId="683AAC67" w:rsidR="00F06DF7" w:rsidRDefault="00F06DF7">
            <w:r>
              <w:t>- O mundo de LELOCA</w:t>
            </w:r>
          </w:p>
          <w:p w14:paraId="2DF4DEA9" w14:textId="77777777" w:rsidR="00F06DF7" w:rsidRDefault="00F06DF7"/>
          <w:p w14:paraId="260EBACF" w14:textId="77777777" w:rsidR="00F06DF7" w:rsidRDefault="00F06DF7"/>
          <w:p w14:paraId="1E2160A2" w14:textId="77777777" w:rsidR="00F06DF7" w:rsidRDefault="00F06DF7"/>
          <w:p w14:paraId="60C419AB" w14:textId="5723BB04" w:rsidR="00F06DF7" w:rsidRDefault="00F06DF7">
            <w:r>
              <w:t xml:space="preserve">- Correção de atividades de </w:t>
            </w:r>
            <w:r w:rsidR="00594C3A">
              <w:t>português</w:t>
            </w:r>
          </w:p>
          <w:p w14:paraId="00CDAF81" w14:textId="77777777" w:rsidR="00210EAB" w:rsidRDefault="00210EAB"/>
          <w:p w14:paraId="5571559D" w14:textId="10514044" w:rsidR="0031360A" w:rsidRDefault="00AF0B32">
            <w:r>
              <w:t xml:space="preserve">              </w:t>
            </w:r>
          </w:p>
          <w:p w14:paraId="0984B579" w14:textId="77777777" w:rsidR="0031360A" w:rsidRDefault="0031360A"/>
          <w:p w14:paraId="07126E61" w14:textId="77777777" w:rsidR="0031360A" w:rsidRDefault="0031360A"/>
          <w:p w14:paraId="3986A972" w14:textId="77777777" w:rsidR="0031360A" w:rsidRDefault="0031360A"/>
          <w:p w14:paraId="134C0F26" w14:textId="77777777" w:rsidR="0031360A" w:rsidRDefault="0031360A"/>
          <w:p w14:paraId="2DBF6F1A" w14:textId="77777777" w:rsidR="0031360A" w:rsidRDefault="0031360A"/>
          <w:p w14:paraId="7ACBAE97" w14:textId="77777777" w:rsidR="0031360A" w:rsidRDefault="0031360A"/>
          <w:p w14:paraId="59C4492A" w14:textId="77777777" w:rsidR="0031360A" w:rsidRDefault="0031360A"/>
          <w:p w14:paraId="25DE433D" w14:textId="77777777" w:rsidR="0031360A" w:rsidRDefault="0031360A"/>
          <w:p w14:paraId="0087AE6D" w14:textId="77777777" w:rsidR="0031360A" w:rsidRDefault="0031360A"/>
          <w:p w14:paraId="29BC26ED" w14:textId="77777777" w:rsidR="0031360A" w:rsidRDefault="0031360A"/>
          <w:p w14:paraId="2C929350" w14:textId="77777777" w:rsidR="0031360A" w:rsidRDefault="0031360A"/>
          <w:p w14:paraId="060E5329" w14:textId="77777777" w:rsidR="0031360A" w:rsidRDefault="0031360A"/>
          <w:p w14:paraId="014711A2" w14:textId="77777777" w:rsidR="0031360A" w:rsidRDefault="0031360A"/>
          <w:p w14:paraId="1ABBA1AD" w14:textId="77777777" w:rsidR="0031360A" w:rsidRDefault="0031360A"/>
          <w:p w14:paraId="57E5C5AE" w14:textId="77777777" w:rsidR="0031360A" w:rsidRDefault="0031360A"/>
          <w:p w14:paraId="5FCADF69" w14:textId="77777777" w:rsidR="0031360A" w:rsidRDefault="0031360A"/>
          <w:p w14:paraId="11DAFEFF" w14:textId="77777777" w:rsidR="0031360A" w:rsidRDefault="0031360A"/>
          <w:p w14:paraId="40C08ED4" w14:textId="77777777" w:rsidR="0031360A" w:rsidRDefault="0031360A"/>
          <w:p w14:paraId="09306603" w14:textId="77777777" w:rsidR="0031360A" w:rsidRDefault="0031360A"/>
          <w:p w14:paraId="720BCB9E" w14:textId="77777777" w:rsidR="0031360A" w:rsidRDefault="0031360A"/>
          <w:p w14:paraId="1B498418" w14:textId="77777777" w:rsidR="0031360A" w:rsidRDefault="0031360A"/>
          <w:p w14:paraId="0EBBBE91" w14:textId="77777777" w:rsidR="0031360A" w:rsidRDefault="0031360A"/>
          <w:p w14:paraId="01F2C9B5" w14:textId="77777777" w:rsidR="0031360A" w:rsidRDefault="0031360A"/>
          <w:p w14:paraId="1C4EFEDB" w14:textId="77777777" w:rsidR="0031360A" w:rsidRDefault="0031360A"/>
          <w:p w14:paraId="4B92F66A" w14:textId="77777777" w:rsidR="0031360A" w:rsidRDefault="0031360A"/>
          <w:p w14:paraId="171D8965" w14:textId="77777777" w:rsidR="0031360A" w:rsidRDefault="0031360A"/>
          <w:p w14:paraId="03A34932" w14:textId="6004116E" w:rsidR="0031360A" w:rsidRDefault="0031360A"/>
        </w:tc>
        <w:tc>
          <w:tcPr>
            <w:tcW w:w="2918" w:type="dxa"/>
          </w:tcPr>
          <w:p w14:paraId="0182D09E" w14:textId="77777777" w:rsidR="0031360A" w:rsidRDefault="0031360A"/>
          <w:p w14:paraId="1289F825" w14:textId="77777777" w:rsidR="00AF0B32" w:rsidRDefault="00AF0B32"/>
          <w:p w14:paraId="52016681" w14:textId="77777777" w:rsidR="00AF0B32" w:rsidRDefault="00AF0B32"/>
          <w:p w14:paraId="2C0BB6F1" w14:textId="77777777" w:rsidR="00AF0B32" w:rsidRDefault="00F06DF7">
            <w:r>
              <w:t>- MATEMÁTICA</w:t>
            </w:r>
          </w:p>
          <w:p w14:paraId="5875FA44" w14:textId="77777777" w:rsidR="00F06DF7" w:rsidRDefault="00F06DF7"/>
          <w:p w14:paraId="145341EA" w14:textId="77777777" w:rsidR="00F06DF7" w:rsidRDefault="00F06DF7">
            <w:r>
              <w:t xml:space="preserve">- Regiões planas </w:t>
            </w:r>
          </w:p>
          <w:p w14:paraId="59147124" w14:textId="77777777" w:rsidR="00F06DF7" w:rsidRDefault="00F06DF7"/>
          <w:p w14:paraId="37602220" w14:textId="77777777" w:rsidR="00F06DF7" w:rsidRDefault="00F06DF7">
            <w:r>
              <w:t xml:space="preserve">- Contornos </w:t>
            </w:r>
          </w:p>
          <w:p w14:paraId="7E0A02C2" w14:textId="77777777" w:rsidR="00F06DF7" w:rsidRDefault="00F06DF7"/>
          <w:p w14:paraId="544614F0" w14:textId="4B58DFD6" w:rsidR="00F06DF7" w:rsidRDefault="00F06DF7">
            <w:r>
              <w:t xml:space="preserve">- Sólidos geométricos </w:t>
            </w:r>
            <w:r w:rsidR="007D7B91">
              <w:t>(vídeo)</w:t>
            </w:r>
          </w:p>
          <w:p w14:paraId="2B8FEAC3" w14:textId="77777777" w:rsidR="007D7B91" w:rsidRDefault="007D7B91"/>
          <w:p w14:paraId="7BB68B10" w14:textId="1B048DE7" w:rsidR="00F06DF7" w:rsidRDefault="007D7B91">
            <w:r>
              <w:t>- Contornos unidimensionais</w:t>
            </w:r>
          </w:p>
          <w:p w14:paraId="18C4A585" w14:textId="77777777" w:rsidR="007D7B91" w:rsidRDefault="007D7B91"/>
          <w:p w14:paraId="4B0EA78C" w14:textId="298E57FF" w:rsidR="007D7B91" w:rsidRDefault="007D7B91">
            <w:r>
              <w:t>- Linhas abertas e linhas fechadas</w:t>
            </w:r>
          </w:p>
          <w:p w14:paraId="0D574E20" w14:textId="77777777" w:rsidR="00594C3A" w:rsidRDefault="00594C3A"/>
          <w:p w14:paraId="695CCD88" w14:textId="4A6AE7EC" w:rsidR="00594C3A" w:rsidRDefault="00594C3A">
            <w:r>
              <w:t xml:space="preserve">- Regiões planas </w:t>
            </w:r>
            <w:proofErr w:type="spellStart"/>
            <w:r>
              <w:t>pág</w:t>
            </w:r>
            <w:proofErr w:type="spellEnd"/>
            <w:r>
              <w:t xml:space="preserve"> 39</w:t>
            </w:r>
          </w:p>
          <w:p w14:paraId="2501EEC2" w14:textId="77777777" w:rsidR="00F06DF7" w:rsidRDefault="00F06DF7"/>
          <w:p w14:paraId="0250383B" w14:textId="77777777" w:rsidR="00F06DF7" w:rsidRDefault="00F06DF7"/>
          <w:p w14:paraId="25FF7514" w14:textId="4B73ABD7" w:rsidR="00594C3A" w:rsidRDefault="00594C3A">
            <w:r>
              <w:t xml:space="preserve">- Correção de atividades livro </w:t>
            </w:r>
            <w:proofErr w:type="spellStart"/>
            <w:proofErr w:type="gramStart"/>
            <w:r>
              <w:t>ápis</w:t>
            </w:r>
            <w:proofErr w:type="spellEnd"/>
            <w:r>
              <w:t xml:space="preserve">  matemática</w:t>
            </w:r>
            <w:proofErr w:type="gramEnd"/>
          </w:p>
          <w:p w14:paraId="2F944494" w14:textId="77777777" w:rsidR="00594C3A" w:rsidRDefault="00594C3A"/>
          <w:p w14:paraId="6617A3B3" w14:textId="77777777" w:rsidR="00594C3A" w:rsidRDefault="00594C3A"/>
          <w:p w14:paraId="27DE0CF2" w14:textId="13AAFF7D" w:rsidR="00594C3A" w:rsidRDefault="00594C3A">
            <w:r>
              <w:t>- ARTE</w:t>
            </w:r>
          </w:p>
          <w:p w14:paraId="543B35EA" w14:textId="77777777" w:rsidR="00594C3A" w:rsidRDefault="00594C3A"/>
          <w:p w14:paraId="7E902DF1" w14:textId="77777777" w:rsidR="00594C3A" w:rsidRDefault="00594C3A"/>
          <w:p w14:paraId="7C3F71E1" w14:textId="77777777" w:rsidR="00594C3A" w:rsidRDefault="00594C3A"/>
          <w:p w14:paraId="2900C458" w14:textId="77777777" w:rsidR="00594C3A" w:rsidRDefault="00594C3A"/>
          <w:p w14:paraId="2A3BBCA3" w14:textId="42893D3F" w:rsidR="00594C3A" w:rsidRDefault="00594C3A"/>
        </w:tc>
        <w:bookmarkStart w:id="0" w:name="_GoBack"/>
        <w:bookmarkEnd w:id="0"/>
      </w:tr>
    </w:tbl>
    <w:p w14:paraId="1632EF11" w14:textId="77777777" w:rsidR="004F7417" w:rsidRDefault="004F7417"/>
    <w:sectPr w:rsidR="004F7417" w:rsidSect="0031360A">
      <w:pgSz w:w="16838" w:h="11906" w:orient="landscape"/>
      <w:pgMar w:top="568" w:right="82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0A"/>
    <w:rsid w:val="000A48BF"/>
    <w:rsid w:val="00210EAB"/>
    <w:rsid w:val="002C53F3"/>
    <w:rsid w:val="0031360A"/>
    <w:rsid w:val="00367DB6"/>
    <w:rsid w:val="004F7417"/>
    <w:rsid w:val="00594C3A"/>
    <w:rsid w:val="007D7B91"/>
    <w:rsid w:val="00AF0B32"/>
    <w:rsid w:val="00B37BE4"/>
    <w:rsid w:val="00DC090D"/>
    <w:rsid w:val="00F0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7C44"/>
  <w15:chartTrackingRefBased/>
  <w15:docId w15:val="{0DC82D76-B0C2-4755-8FBF-76F01BCA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13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Branquinho</dc:creator>
  <cp:keywords/>
  <dc:description/>
  <cp:lastModifiedBy>Usuário do Windows</cp:lastModifiedBy>
  <cp:revision>2</cp:revision>
  <dcterms:created xsi:type="dcterms:W3CDTF">2021-03-26T19:10:00Z</dcterms:created>
  <dcterms:modified xsi:type="dcterms:W3CDTF">2021-03-26T19:10:00Z</dcterms:modified>
</cp:coreProperties>
</file>